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337BB3" w:rsidRPr="00A8586E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BB3" w:rsidRPr="00A8586E" w:rsidRDefault="00337BB3" w:rsidP="00112F00">
            <w:pPr>
              <w:pStyle w:val="1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bookmarkStart w:id="0" w:name="_Toc272929171"/>
            <w:r w:rsidRPr="00A8586E">
              <w:rPr>
                <w:rFonts w:eastAsia="Times New Roman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A8586E">
              <w:rPr>
                <w:rFonts w:eastAsia="Times New Roman"/>
                <w:sz w:val="26"/>
                <w:szCs w:val="26"/>
                <w:lang w:eastAsia="ru-RU"/>
              </w:rPr>
              <w:t>2.33.1</w:t>
            </w:r>
          </w:p>
          <w:p w:rsidR="00337BB3" w:rsidRPr="00A8586E" w:rsidRDefault="00337BB3" w:rsidP="0011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86E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  <w:r w:rsidRPr="00A858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ежемесячного и (или) единовременного социальных пособий</w:t>
            </w:r>
          </w:p>
        </w:tc>
        <w:tc>
          <w:tcPr>
            <w:tcW w:w="2311" w:type="dxa"/>
            <w:gridSpan w:val="2"/>
          </w:tcPr>
          <w:p w:rsidR="00337BB3" w:rsidRPr="00A8586E" w:rsidRDefault="00337BB3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7BB3" w:rsidRPr="00A8586E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F42A7B" w:rsidRPr="00A8586E" w:rsidTr="000F0EF4">
              <w:tc>
                <w:tcPr>
                  <w:tcW w:w="10600" w:type="dxa"/>
                  <w:shd w:val="clear" w:color="auto" w:fill="D9D9D9"/>
                </w:tcPr>
                <w:p w:rsidR="00F42A7B" w:rsidRPr="00A8586E" w:rsidRDefault="00F42A7B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A8586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прием документов, подготовку и выдачу административных решений в результате осуществления административной процедуры</w:t>
                  </w:r>
                </w:p>
              </w:tc>
            </w:tr>
            <w:tr w:rsidR="00F42A7B" w:rsidRPr="00A8586E" w:rsidTr="000F0EF4">
              <w:tc>
                <w:tcPr>
                  <w:tcW w:w="10600" w:type="dxa"/>
                </w:tcPr>
                <w:p w:rsidR="00F42A7B" w:rsidRPr="00A8586E" w:rsidRDefault="00F42A7B" w:rsidP="007609A1">
                  <w:pPr>
                    <w:spacing w:before="240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42A7B" w:rsidRPr="00A8586E" w:rsidRDefault="00F42A7B" w:rsidP="00B57903">
                  <w:pPr>
                    <w:spacing w:before="240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8586E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специалист по социальной </w:t>
                  </w:r>
                  <w:r w:rsidR="007609A1" w:rsidRPr="00A8586E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</w:t>
                  </w:r>
                  <w:r w:rsidRPr="00A8586E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работе </w:t>
                  </w:r>
                  <w:r w:rsidR="007609A1" w:rsidRPr="00A8586E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</w:t>
                  </w:r>
                  <w:r w:rsidRPr="00A8586E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отделения первичного приема, информации, анализа и прогнозирования</w:t>
                  </w:r>
                  <w:r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ГУ «Территориальный центр социального обслуживания населения Дубровенского района»– </w:t>
                  </w:r>
                </w:p>
                <w:p w:rsidR="00F42A7B" w:rsidRPr="00AE4ADA" w:rsidRDefault="00B5172A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A8586E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Матюшевская</w:t>
                  </w:r>
                  <w:proofErr w:type="spellEnd"/>
                  <w:r w:rsidRPr="00A8586E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 xml:space="preserve"> Ирина Сергеевна</w:t>
                  </w:r>
                  <w:r w:rsidR="00F42A7B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="00F42A7B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</w:t>
                  </w:r>
                  <w:proofErr w:type="gramStart"/>
                  <w:r w:rsidR="00F42A7B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.Д</w:t>
                  </w:r>
                  <w:proofErr w:type="gramEnd"/>
                  <w:r w:rsidR="00F42A7B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убровно</w:t>
                  </w:r>
                  <w:proofErr w:type="spellEnd"/>
                  <w:r w:rsidR="00F42A7B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="00F42A7B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ул.Лопанькова</w:t>
                  </w:r>
                  <w:proofErr w:type="spellEnd"/>
                  <w:r w:rsidR="00F42A7B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д.7а</w:t>
                  </w:r>
                  <w:r w:rsidR="007609A1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="00F42A7B" w:rsidRPr="00A858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кабинет № 1, телефон 8 (02137) </w:t>
                  </w:r>
                  <w:r w:rsidR="00AE4ADA" w:rsidRPr="00AE4AD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5 28 76</w:t>
                  </w:r>
                </w:p>
                <w:p w:rsidR="007609A1" w:rsidRPr="00AE4ADA" w:rsidRDefault="00F42A7B" w:rsidP="007609A1">
                  <w:pPr>
                    <w:pStyle w:val="table10"/>
                    <w:spacing w:before="0" w:before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8586E">
                    <w:rPr>
                      <w:spacing w:val="-20"/>
                      <w:sz w:val="26"/>
                      <w:szCs w:val="26"/>
                    </w:rPr>
                    <w:t>заведующая отделением первичного приема, информ</w:t>
                  </w:r>
                  <w:r w:rsidR="00B5172A" w:rsidRPr="00A8586E">
                    <w:rPr>
                      <w:spacing w:val="-20"/>
                      <w:sz w:val="26"/>
                      <w:szCs w:val="26"/>
                    </w:rPr>
                    <w:t>ации, анализа и прогнозирования</w:t>
                  </w:r>
                  <w:r w:rsidRPr="00A8586E">
                    <w:rPr>
                      <w:sz w:val="26"/>
                      <w:szCs w:val="26"/>
                    </w:rPr>
                    <w:t xml:space="preserve"> ГУ «Территориальный центр социального обслуживания населения </w:t>
                  </w:r>
                  <w:proofErr w:type="spellStart"/>
                  <w:r w:rsidRPr="00A8586E">
                    <w:rPr>
                      <w:sz w:val="26"/>
                      <w:szCs w:val="26"/>
                    </w:rPr>
                    <w:t>Дубровенского</w:t>
                  </w:r>
                  <w:proofErr w:type="spellEnd"/>
                  <w:r w:rsidRPr="00A8586E">
                    <w:rPr>
                      <w:sz w:val="26"/>
                      <w:szCs w:val="26"/>
                    </w:rPr>
                    <w:t xml:space="preserve"> района» - </w:t>
                  </w:r>
                  <w:proofErr w:type="spellStart"/>
                  <w:r w:rsidRPr="00A8586E">
                    <w:rPr>
                      <w:b/>
                      <w:spacing w:val="-20"/>
                      <w:sz w:val="26"/>
                      <w:szCs w:val="26"/>
                    </w:rPr>
                    <w:t>Набздорова</w:t>
                  </w:r>
                  <w:proofErr w:type="spellEnd"/>
                  <w:r w:rsidRPr="00A8586E">
                    <w:rPr>
                      <w:b/>
                      <w:spacing w:val="-20"/>
                      <w:sz w:val="26"/>
                      <w:szCs w:val="26"/>
                    </w:rPr>
                    <w:t xml:space="preserve"> Светлана Михайловна</w:t>
                  </w:r>
                  <w:r w:rsidRPr="00A8586E">
                    <w:rPr>
                      <w:sz w:val="26"/>
                      <w:szCs w:val="26"/>
                    </w:rPr>
                    <w:t xml:space="preserve">, </w:t>
                  </w:r>
                  <w:r w:rsidR="007609A1" w:rsidRPr="00A8586E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7609A1" w:rsidRPr="00A8586E">
                    <w:rPr>
                      <w:sz w:val="26"/>
                      <w:szCs w:val="26"/>
                    </w:rPr>
                    <w:t>г</w:t>
                  </w:r>
                  <w:proofErr w:type="gramStart"/>
                  <w:r w:rsidR="007609A1" w:rsidRPr="00A8586E">
                    <w:rPr>
                      <w:sz w:val="26"/>
                      <w:szCs w:val="26"/>
                    </w:rPr>
                    <w:t>.Д</w:t>
                  </w:r>
                  <w:proofErr w:type="gramEnd"/>
                  <w:r w:rsidR="007609A1" w:rsidRPr="00A8586E">
                    <w:rPr>
                      <w:sz w:val="26"/>
                      <w:szCs w:val="26"/>
                    </w:rPr>
                    <w:t>убровно</w:t>
                  </w:r>
                  <w:proofErr w:type="spellEnd"/>
                  <w:r w:rsidR="007609A1" w:rsidRPr="00A8586E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7609A1" w:rsidRPr="00A8586E">
                    <w:rPr>
                      <w:sz w:val="26"/>
                      <w:szCs w:val="26"/>
                    </w:rPr>
                    <w:t>ул.Лопанькова</w:t>
                  </w:r>
                  <w:proofErr w:type="spellEnd"/>
                  <w:r w:rsidR="007609A1" w:rsidRPr="00A8586E">
                    <w:rPr>
                      <w:sz w:val="26"/>
                      <w:szCs w:val="26"/>
                    </w:rPr>
                    <w:t xml:space="preserve">, д.7а, кабинет № 1, телефон 8 (02137) </w:t>
                  </w:r>
                  <w:r w:rsidR="00AE4ADA" w:rsidRPr="00AE4ADA">
                    <w:rPr>
                      <w:sz w:val="26"/>
                      <w:szCs w:val="26"/>
                    </w:rPr>
                    <w:t>5 28 76</w:t>
                  </w:r>
                </w:p>
                <w:p w:rsidR="00F42A7B" w:rsidRPr="00A8586E" w:rsidRDefault="00F42A7B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A8586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F42A7B" w:rsidRPr="00A8586E" w:rsidRDefault="00F42A7B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A8586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  <w:p w:rsidR="00F42A7B" w:rsidRPr="00A8586E" w:rsidRDefault="00F42A7B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37BB3" w:rsidRPr="00A8586E" w:rsidRDefault="00337BB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37BB3" w:rsidRPr="00A8586E" w:rsidTr="000D2259">
              <w:tc>
                <w:tcPr>
                  <w:tcW w:w="10605" w:type="dxa"/>
                </w:tcPr>
                <w:p w:rsidR="00337BB3" w:rsidRPr="00A8586E" w:rsidRDefault="00337BB3" w:rsidP="000D2259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37BB3" w:rsidRPr="00A8586E" w:rsidRDefault="00337BB3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337BB3" w:rsidRPr="00A8586E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37BB3" w:rsidRPr="00A8586E" w:rsidTr="000D2259">
              <w:tc>
                <w:tcPr>
                  <w:tcW w:w="10600" w:type="dxa"/>
                  <w:shd w:val="clear" w:color="auto" w:fill="D9D9D9"/>
                </w:tcPr>
                <w:p w:rsidR="00337BB3" w:rsidRPr="00A8586E" w:rsidRDefault="00337BB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37BB3" w:rsidRPr="00A8586E" w:rsidTr="000D2259">
              <w:tc>
                <w:tcPr>
                  <w:tcW w:w="10600" w:type="dxa"/>
                </w:tcPr>
                <w:tbl>
                  <w:tblPr>
                    <w:tblW w:w="1060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05"/>
                  </w:tblGrid>
                  <w:tr w:rsidR="00F42A7B" w:rsidRPr="00A8586E" w:rsidTr="000F0EF4">
                    <w:tc>
                      <w:tcPr>
                        <w:tcW w:w="10605" w:type="dxa"/>
                        <w:shd w:val="clear" w:color="auto" w:fill="D9D9D9"/>
                      </w:tcPr>
                      <w:p w:rsidR="00F42A7B" w:rsidRPr="00A8586E" w:rsidRDefault="00F42A7B" w:rsidP="000F0EF4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A8586E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      </w:r>
                      </w:p>
                      <w:p w:rsidR="00F42A7B" w:rsidRPr="00A8586E" w:rsidRDefault="00F42A7B" w:rsidP="000F0EF4">
                        <w:pPr>
                          <w:spacing w:after="0"/>
                          <w:ind w:left="-7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A8586E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в результате осуществления административной процедуры</w:t>
                        </w:r>
                      </w:p>
                    </w:tc>
                  </w:tr>
                  <w:tr w:rsidR="00F42A7B" w:rsidRPr="00A8586E" w:rsidTr="000F0EF4">
                    <w:tc>
                      <w:tcPr>
                        <w:tcW w:w="10605" w:type="dxa"/>
                      </w:tcPr>
                      <w:p w:rsidR="00F42A7B" w:rsidRPr="00A8586E" w:rsidRDefault="00F42A7B" w:rsidP="000F0EF4">
                        <w:pPr>
                          <w:spacing w:after="0"/>
                          <w:ind w:left="-74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F63AC" w:rsidRPr="00A8586E" w:rsidRDefault="00EF63AC" w:rsidP="00EF63AC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8586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главный специалист отдела юридического, по работе с обращениями граждан и юридических лиц райисполкома – </w:t>
                        </w:r>
                        <w:r w:rsidR="00215CAA"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Сычёва Анна Григорьевна</w:t>
                        </w:r>
                      </w:p>
                      <w:p w:rsidR="00EF63AC" w:rsidRPr="00A8586E" w:rsidRDefault="00EF63AC" w:rsidP="00EF63AC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8586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 этаж, кабинет № 19, телефон 8 (02137) 5 45 15</w:t>
                        </w:r>
                      </w:p>
                      <w:p w:rsidR="003D6338" w:rsidRPr="00A8586E" w:rsidRDefault="003D6338" w:rsidP="003D633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 xml:space="preserve">Время приема: </w:t>
                        </w:r>
                        <w:proofErr w:type="spellStart"/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пн</w:t>
                        </w:r>
                        <w:proofErr w:type="spellEnd"/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.</w:t>
                        </w:r>
                        <w:proofErr w:type="gramStart"/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,</w:t>
                        </w:r>
                        <w:proofErr w:type="spellStart"/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в</w:t>
                        </w:r>
                        <w:proofErr w:type="gramEnd"/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т</w:t>
                        </w:r>
                        <w:proofErr w:type="spellEnd"/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.,</w:t>
                        </w:r>
                        <w:proofErr w:type="spellStart"/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чт</w:t>
                        </w:r>
                        <w:proofErr w:type="spellEnd"/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.,пт. с 8.00 до 13.00, с 14.00 до 17.00, ср.11.00 до 14.00, с 15.00 до 20.00, суббота с 9.00 до 12.00 (по предварительной записи),</w:t>
                        </w:r>
                        <w:r w:rsidRPr="00A8586E">
                          <w:rPr>
                            <w:rStyle w:val="apple-converted-space"/>
                            <w:rFonts w:ascii="Times New Roman" w:hAnsi="Times New Roman" w:cs="Times New Roman"/>
                            <w:b/>
                            <w:color w:val="484848"/>
                            <w:sz w:val="26"/>
                            <w:szCs w:val="26"/>
                            <w:u w:val="single"/>
                            <w:shd w:val="clear" w:color="auto" w:fill="FFFFFF"/>
                          </w:rPr>
                          <w:t xml:space="preserve"> </w:t>
                        </w:r>
                        <w:r w:rsidRPr="00A8586E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t>выходной день –воскресенье</w:t>
                        </w:r>
                      </w:p>
                      <w:p w:rsidR="00F42A7B" w:rsidRPr="00A8586E" w:rsidRDefault="00F42A7B" w:rsidP="000F0EF4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A8586E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u w:val="single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337BB3" w:rsidRPr="00A8586E" w:rsidRDefault="00337BB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37BB3" w:rsidRPr="00A8586E" w:rsidTr="000D2259">
              <w:tc>
                <w:tcPr>
                  <w:tcW w:w="10600" w:type="dxa"/>
                  <w:shd w:val="clear" w:color="auto" w:fill="D9D9D9"/>
                </w:tcPr>
                <w:p w:rsidR="00337BB3" w:rsidRPr="00A8586E" w:rsidRDefault="00337BB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37BB3" w:rsidRPr="00A8586E" w:rsidTr="000D2259">
              <w:tc>
                <w:tcPr>
                  <w:tcW w:w="10600" w:type="dxa"/>
                </w:tcPr>
                <w:p w:rsidR="00337BB3" w:rsidRPr="00A8586E" w:rsidRDefault="00337BB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37BB3" w:rsidRPr="00A8586E" w:rsidRDefault="00337BB3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337BB3" w:rsidRPr="00A8586E" w:rsidTr="00FE5384">
        <w:trPr>
          <w:gridAfter w:val="2"/>
          <w:wAfter w:w="2311" w:type="dxa"/>
          <w:trHeight w:val="1530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37BB3" w:rsidRPr="00A8586E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bookmarkStart w:id="1" w:name="_GoBack"/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37BB3" w:rsidRPr="00AD282E" w:rsidRDefault="00AD282E" w:rsidP="0011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82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instrText>HYPERLINK "C:\\Users\\PC18\\Downloads\\tx.dll?d=234915&amp;a=24" \l "a24" \o "+"</w:instrTex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proofErr w:type="gramStart"/>
            <w:r w:rsidRPr="00AD282E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6" w:anchor="a2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паспорт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лишения свободы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7" w:anchor="a7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свидетельство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</w:t>
            </w:r>
            <w:proofErr w:type="gramEnd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>Республике Беларусь, – при его наличии)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8" w:anchor="a5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свидетельство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об установлении отцовства – для женщин, родивших детей вне брака, в случае, если отцовство установлено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9" w:anchor="a29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свидетельство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копия решения суда о расторжении брака или </w:t>
            </w:r>
            <w:hyperlink r:id="rId10" w:anchor="a9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свидетельство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о расторжении брака – для</w:t>
            </w:r>
            <w:proofErr w:type="gramEnd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>лиц, расторгнувших брак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1" w:anchor="a47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удостоверение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инвалида – для инвалидов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ребенка-инвалида – для детей-инвалидов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трудовая </w:t>
            </w:r>
            <w:hyperlink r:id="rId12" w:anchor="a17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книжка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(при ее наличии) – для неработающих граждан и неработающих</w:t>
            </w:r>
            <w:proofErr w:type="gramEnd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>членов семьи (выписка (копия) из трудовой книжки или иные документы, подтверждающие занятость, – для трудоспособных граждан)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</w:t>
            </w:r>
            <w:proofErr w:type="gramEnd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или иного обособленного подразделения организации, расположенных в другой местности, сокращением численности или штата 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13" w:anchor="a1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Закону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Беларусь от 29 декабря 2012 г. № 7-З «О государственных пособиях семьям, воспитывающим</w:t>
            </w:r>
            <w:proofErr w:type="gramEnd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>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4" w:anchor="a77" w:tooltip="+" w:history="1"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договор</w:t>
              </w:r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</w:t>
            </w:r>
            <w:proofErr w:type="gramEnd"/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28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5" w:anchor="a1" w:tooltip="+" w:history="1">
              <w:proofErr w:type="spellStart"/>
              <w:proofErr w:type="gramStart"/>
              <w:r w:rsidRPr="00AD28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договор</w:t>
              </w:r>
              <w:proofErr w:type="spellEnd"/>
              <w:proofErr w:type="gramEnd"/>
            </w:hyperlink>
            <w:r w:rsidRPr="00AD282E">
              <w:rPr>
                <w:rFonts w:ascii="Times New Roman" w:hAnsi="Times New Roman" w:cs="Times New Roman"/>
                <w:sz w:val="26"/>
                <w:szCs w:val="26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bookmarkEnd w:id="1"/>
          </w:p>
        </w:tc>
      </w:tr>
      <w:tr w:rsidR="00337BB3" w:rsidRPr="00A8586E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337BB3" w:rsidRPr="00A8586E" w:rsidRDefault="00337BB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A8586E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337BB3" w:rsidRPr="00A8586E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9E4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"/>
              <w:gridCol w:w="6411"/>
            </w:tblGrid>
            <w:tr w:rsidR="009E44DD" w:rsidRPr="00A8586E" w:rsidTr="009E44DD">
              <w:trPr>
                <w:trHeight w:val="240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44DD" w:rsidRPr="00A8586E" w:rsidRDefault="009E44DD" w:rsidP="009E44DD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44DD" w:rsidRPr="00A8586E" w:rsidRDefault="00AD282E" w:rsidP="009E44DD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hyperlink r:id="rId16" w:anchor="a4" w:tooltip="+" w:history="1">
                    <w:r w:rsidR="009E44DD" w:rsidRPr="00A8586E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справки</w:t>
                    </w:r>
                  </w:hyperlink>
                  <w:r w:rsidR="009E44DD" w:rsidRPr="00A8586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о месте жительства и составе семьи или копии лицевого счета, а в случае, если члены семьи не зарегистрированы по адресу заявителя, – справки о месте их жительства (при необходимости)</w:t>
                  </w:r>
                </w:p>
                <w:p w:rsidR="009E44DD" w:rsidRPr="00A8586E" w:rsidRDefault="00AD282E" w:rsidP="009E44DD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hyperlink r:id="rId17" w:anchor="a27" w:tooltip="+" w:history="1">
                    <w:r w:rsidR="009E44DD" w:rsidRPr="00A8586E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справка</w:t>
                    </w:r>
                  </w:hyperlink>
                  <w:r w:rsidR="009E44DD" w:rsidRPr="00A8586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 содержащая сведения из записи акта о рождении, если запись о родителях ребенка произведена в соответствии со </w:t>
                  </w:r>
                  <w:hyperlink r:id="rId18" w:anchor="a1043" w:tooltip="+" w:history="1">
                    <w:r w:rsidR="009E44DD" w:rsidRPr="00A8586E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статьей 55</w:t>
                    </w:r>
                  </w:hyperlink>
                  <w:r w:rsidR="009E44DD" w:rsidRPr="00A8586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 Кодекса </w:t>
                  </w:r>
                  <w:r w:rsidR="009E44DD" w:rsidRPr="00A8586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Республики Беларусь о браке и семье (при необходимости)</w:t>
                  </w:r>
                </w:p>
                <w:p w:rsidR="009E44DD" w:rsidRPr="00A8586E" w:rsidRDefault="00AD282E" w:rsidP="009E44DD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hyperlink r:id="rId19" w:anchor="a37" w:tooltip="+" w:history="1">
                    <w:r w:rsidR="009E44DD" w:rsidRPr="00A8586E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справки</w:t>
                    </w:r>
                  </w:hyperlink>
                  <w:r w:rsidR="009E44DD" w:rsidRPr="00A8586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о принадлежащих гражданину и членам его семьи правах на объекты недвижимого имущества либо об отсутствии таких прав (при необходимости)</w:t>
                  </w:r>
                  <w:hyperlink r:id="rId20" w:anchor="a7" w:tooltip="+" w:history="1">
                    <w:r w:rsidR="009E44DD" w:rsidRPr="00A8586E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**</w:t>
                    </w:r>
                  </w:hyperlink>
                </w:p>
                <w:p w:rsidR="009E44DD" w:rsidRPr="00A8586E" w:rsidRDefault="009E44DD" w:rsidP="009E44DD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8586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документы, подтверждающие получение льгот по оплате питания детей в учреждениях дошкольного образования в размере их денежного эквивалента (при необходимости)</w:t>
                  </w:r>
                </w:p>
                <w:p w:rsidR="009E44DD" w:rsidRPr="00A8586E" w:rsidRDefault="009E44DD" w:rsidP="009E44DD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8586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другие документы, необходимые для принятия решения о предоставлении (об отказе в предоставлении) государственной адресной социальной помощи (при необходимости)</w:t>
                  </w:r>
                </w:p>
              </w:tc>
            </w:tr>
          </w:tbl>
          <w:p w:rsidR="00337BB3" w:rsidRPr="00A8586E" w:rsidRDefault="00337BB3" w:rsidP="009E44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337BB3" w:rsidRPr="00A8586E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5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337BB3" w:rsidRPr="00A8586E" w:rsidRDefault="00337BB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5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337BB3" w:rsidRPr="00A8586E" w:rsidRDefault="00337BB3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7BB3" w:rsidRPr="00A8586E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337BB3" w:rsidRPr="00A8586E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86E"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  <w:p w:rsidR="00337BB3" w:rsidRPr="00A8586E" w:rsidRDefault="00337BB3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7BB3" w:rsidRPr="00A8586E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5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A85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A85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337BB3" w:rsidRPr="00A8586E" w:rsidRDefault="00337BB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37BB3" w:rsidRPr="00A8586E" w:rsidRDefault="00337BB3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86E">
              <w:rPr>
                <w:rFonts w:ascii="Times New Roman" w:hAnsi="Times New Roman" w:cs="Times New Roman"/>
                <w:sz w:val="26"/>
                <w:szCs w:val="26"/>
              </w:rPr>
              <w:t>единовременно – при предоставлении единовременного социального пособия</w:t>
            </w:r>
            <w:r w:rsidRPr="00A8586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8586E">
              <w:rPr>
                <w:rFonts w:ascii="Times New Roman" w:hAnsi="Times New Roman" w:cs="Times New Roman"/>
                <w:sz w:val="26"/>
                <w:szCs w:val="26"/>
              </w:rPr>
              <w:br/>
              <w:t>от 1 до 12 месяцев – при предоставлении ежемесячного социального пособия</w:t>
            </w:r>
          </w:p>
        </w:tc>
      </w:tr>
      <w:tr w:rsidR="00337BB3" w:rsidRPr="00A8586E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BB3" w:rsidRPr="00A8586E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BB3" w:rsidRPr="00A8586E" w:rsidRDefault="00337BB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37BB3" w:rsidRPr="00464BFD" w:rsidRDefault="00337BB3" w:rsidP="00337BB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7BB3" w:rsidRPr="00464BFD" w:rsidRDefault="00337BB3" w:rsidP="00337B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7BB3" w:rsidRPr="00464BFD" w:rsidRDefault="00337BB3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09A1" w:rsidRDefault="007609A1" w:rsidP="00EF63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09A1" w:rsidRDefault="007609A1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09A1" w:rsidRDefault="007609A1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09A1" w:rsidRDefault="007609A1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4DD" w:rsidRDefault="009E44DD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4DD" w:rsidRDefault="009E44DD" w:rsidP="00B579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AF1" w:rsidRDefault="00E65AF1" w:rsidP="00B579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AF1" w:rsidRDefault="00E65AF1" w:rsidP="00B579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AF1" w:rsidRDefault="00E65AF1" w:rsidP="00B579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AF1" w:rsidRDefault="00E65AF1" w:rsidP="00B579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AF1" w:rsidRDefault="00E65AF1" w:rsidP="00B579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09A1" w:rsidRDefault="007609A1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09A1" w:rsidRDefault="007609A1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7BB3" w:rsidRPr="00464BFD" w:rsidRDefault="00337BB3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33.1</w:t>
      </w:r>
    </w:p>
    <w:p w:rsidR="00337BB3" w:rsidRPr="00464BFD" w:rsidRDefault="00337BB3" w:rsidP="0033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337BB3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37BB3" w:rsidRPr="00464BFD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37BB3" w:rsidRPr="00464BFD" w:rsidRDefault="00337BB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337BB3" w:rsidRPr="00464BFD" w:rsidRDefault="00337BB3" w:rsidP="0076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869"/>
      </w:tblGrid>
      <w:tr w:rsidR="007609A1" w:rsidTr="007609A1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newncpi"/>
            </w:pPr>
            <w:r>
              <w:t> 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append1"/>
            </w:pPr>
            <w:bookmarkStart w:id="2" w:name="a2"/>
            <w:bookmarkEnd w:id="2"/>
            <w:r>
              <w:t>Приложение 1</w:t>
            </w:r>
          </w:p>
          <w:p w:rsidR="007609A1" w:rsidRDefault="007609A1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7609A1" w:rsidRDefault="007609A1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7609A1" w:rsidRDefault="007609A1" w:rsidP="007609A1">
      <w:pPr>
        <w:pStyle w:val="begform"/>
      </w:pPr>
      <w:r>
        <w:t> </w:t>
      </w:r>
    </w:p>
    <w:p w:rsidR="007609A1" w:rsidRDefault="007609A1" w:rsidP="007609A1">
      <w:pPr>
        <w:pStyle w:val="onestring"/>
      </w:pPr>
      <w:bookmarkStart w:id="3" w:name="a24"/>
      <w:bookmarkEnd w:id="3"/>
      <w:r>
        <w:t>Форма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undline"/>
        <w:ind w:left="4144"/>
        <w:rPr>
          <w:b/>
          <w:u w:val="single"/>
        </w:rPr>
      </w:pPr>
      <w:r>
        <w:rPr>
          <w:b/>
          <w:u w:val="single"/>
        </w:rPr>
        <w:t>Дубровенский районный исполнительный комитет</w:t>
      </w:r>
    </w:p>
    <w:p w:rsidR="007609A1" w:rsidRDefault="007609A1" w:rsidP="007609A1">
      <w:pPr>
        <w:pStyle w:val="newncpi0"/>
        <w:ind w:left="4144"/>
      </w:pPr>
      <w:r>
        <w:t>___________________________________________</w:t>
      </w:r>
    </w:p>
    <w:p w:rsidR="007609A1" w:rsidRDefault="007609A1" w:rsidP="007609A1">
      <w:pPr>
        <w:pStyle w:val="undline"/>
        <w:ind w:left="4144"/>
        <w:jc w:val="center"/>
      </w:pPr>
      <w:proofErr w:type="gramStart"/>
      <w:r>
        <w:t>(фамилия, собственное имя, отчество (если</w:t>
      </w:r>
      <w:proofErr w:type="gramEnd"/>
    </w:p>
    <w:p w:rsidR="007609A1" w:rsidRDefault="007609A1" w:rsidP="007609A1">
      <w:pPr>
        <w:pStyle w:val="newncpi0"/>
        <w:ind w:left="4144"/>
      </w:pPr>
      <w:r>
        <w:t>___________________________________________</w:t>
      </w:r>
    </w:p>
    <w:p w:rsidR="007609A1" w:rsidRDefault="007609A1" w:rsidP="007609A1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7609A1" w:rsidRDefault="007609A1" w:rsidP="007609A1">
      <w:pPr>
        <w:pStyle w:val="newncpi0"/>
        <w:ind w:left="4144"/>
      </w:pPr>
      <w:r>
        <w:t>___________________________________________</w:t>
      </w:r>
    </w:p>
    <w:p w:rsidR="007609A1" w:rsidRDefault="007609A1" w:rsidP="007609A1">
      <w:pPr>
        <w:pStyle w:val="undline"/>
        <w:ind w:left="4144"/>
        <w:jc w:val="center"/>
      </w:pPr>
      <w:proofErr w:type="gramStart"/>
      <w:r>
        <w:t>(регистрация по месту жительства</w:t>
      </w:r>
      <w:proofErr w:type="gramEnd"/>
    </w:p>
    <w:p w:rsidR="007609A1" w:rsidRDefault="007609A1" w:rsidP="007609A1">
      <w:pPr>
        <w:pStyle w:val="newncpi0"/>
        <w:ind w:left="4144"/>
      </w:pPr>
      <w:r>
        <w:t>___________________________________________</w:t>
      </w:r>
    </w:p>
    <w:p w:rsidR="007609A1" w:rsidRDefault="007609A1" w:rsidP="007609A1">
      <w:pPr>
        <w:pStyle w:val="undline"/>
        <w:ind w:left="4144"/>
        <w:jc w:val="center"/>
      </w:pPr>
      <w:r>
        <w:t>(месту пребывания)</w:t>
      </w:r>
    </w:p>
    <w:p w:rsidR="007609A1" w:rsidRDefault="007609A1" w:rsidP="007609A1">
      <w:pPr>
        <w:pStyle w:val="titlep"/>
        <w:spacing w:after="0"/>
      </w:pPr>
      <w:r>
        <w:t>ЗАЯВЛЕНИЕ</w:t>
      </w:r>
    </w:p>
    <w:p w:rsidR="007609A1" w:rsidRDefault="007609A1" w:rsidP="007609A1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7609A1" w:rsidRDefault="007609A1" w:rsidP="007609A1">
      <w:pPr>
        <w:pStyle w:val="newncpi"/>
      </w:pPr>
      <w:r>
        <w:t>ежемесячного социального пособия;</w:t>
      </w:r>
    </w:p>
    <w:p w:rsidR="007609A1" w:rsidRDefault="007609A1" w:rsidP="007609A1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7609A1" w:rsidRDefault="007609A1" w:rsidP="007609A1">
      <w:pPr>
        <w:pStyle w:val="undline"/>
        <w:ind w:left="4830"/>
        <w:jc w:val="center"/>
      </w:pPr>
      <w:proofErr w:type="gramStart"/>
      <w:r>
        <w:t>(указать, в чем заключается</w:t>
      </w:r>
      <w:proofErr w:type="gramEnd"/>
    </w:p>
    <w:p w:rsidR="007609A1" w:rsidRDefault="007609A1" w:rsidP="007609A1">
      <w:pPr>
        <w:pStyle w:val="newncpi0"/>
      </w:pPr>
      <w:r>
        <w:t>____________________________________________________________________________.</w:t>
      </w:r>
    </w:p>
    <w:p w:rsidR="007609A1" w:rsidRDefault="007609A1" w:rsidP="007609A1">
      <w:pPr>
        <w:pStyle w:val="undline"/>
        <w:jc w:val="center"/>
      </w:pPr>
      <w:r>
        <w:t>трудная жизненная ситуация)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>Сообщаю следующие сведения:</w:t>
      </w:r>
    </w:p>
    <w:p w:rsidR="007609A1" w:rsidRDefault="007609A1" w:rsidP="007609A1">
      <w:pPr>
        <w:pStyle w:val="zagrazdel"/>
      </w:pPr>
      <w:r>
        <w:lastRenderedPageBreak/>
        <w:t>РАЗДЕЛ I</w:t>
      </w:r>
      <w:r>
        <w:br/>
        <w:t xml:space="preserve">ОБЩИЕ СВЕДЕНИЯ </w:t>
      </w:r>
    </w:p>
    <w:p w:rsidR="007609A1" w:rsidRDefault="007609A1" w:rsidP="007609A1">
      <w:pPr>
        <w:pStyle w:val="newncpi"/>
      </w:pPr>
      <w:r>
        <w:t>1. Фамилия ______________________________________________________________</w:t>
      </w:r>
    </w:p>
    <w:p w:rsidR="007609A1" w:rsidRDefault="007609A1" w:rsidP="007609A1">
      <w:pPr>
        <w:pStyle w:val="newncpi"/>
      </w:pPr>
      <w:r>
        <w:t>Собственное имя _________________________________________________________</w:t>
      </w:r>
    </w:p>
    <w:p w:rsidR="007609A1" w:rsidRDefault="007609A1" w:rsidP="007609A1">
      <w:pPr>
        <w:pStyle w:val="newncpi"/>
      </w:pPr>
      <w:r>
        <w:t>Отчество (если таковое имеется) ____________________________________________</w:t>
      </w:r>
    </w:p>
    <w:p w:rsidR="007609A1" w:rsidRDefault="007609A1" w:rsidP="007609A1">
      <w:pPr>
        <w:pStyle w:val="undline"/>
        <w:ind w:left="3990"/>
        <w:jc w:val="center"/>
      </w:pPr>
      <w:r>
        <w:t>(заявителя)</w:t>
      </w:r>
    </w:p>
    <w:p w:rsidR="007609A1" w:rsidRDefault="007609A1" w:rsidP="007609A1">
      <w:pPr>
        <w:pStyle w:val="point"/>
      </w:pPr>
      <w:r>
        <w:t>2. Место фактического проживания:</w:t>
      </w:r>
    </w:p>
    <w:p w:rsidR="007609A1" w:rsidRDefault="007609A1" w:rsidP="007609A1">
      <w:pPr>
        <w:pStyle w:val="newncpi"/>
      </w:pPr>
      <w:r>
        <w:t>наименование населенного пункта __________________________________________</w:t>
      </w:r>
    </w:p>
    <w:p w:rsidR="007609A1" w:rsidRDefault="007609A1" w:rsidP="007609A1">
      <w:pPr>
        <w:pStyle w:val="newncpi"/>
      </w:pPr>
      <w:r>
        <w:t>улица __________________________________________________________________</w:t>
      </w:r>
    </w:p>
    <w:p w:rsidR="007609A1" w:rsidRDefault="007609A1" w:rsidP="007609A1">
      <w:pPr>
        <w:pStyle w:val="newncpi"/>
      </w:pPr>
      <w:r>
        <w:t>дом № __________________________________________________________________</w:t>
      </w:r>
    </w:p>
    <w:p w:rsidR="007609A1" w:rsidRDefault="007609A1" w:rsidP="007609A1">
      <w:pPr>
        <w:pStyle w:val="newncpi"/>
      </w:pPr>
      <w:r>
        <w:t>квартира № ______________________________________________________________</w:t>
      </w:r>
    </w:p>
    <w:p w:rsidR="007609A1" w:rsidRDefault="007609A1" w:rsidP="007609A1">
      <w:pPr>
        <w:pStyle w:val="point"/>
      </w:pPr>
      <w:r>
        <w:t>3. Домашний телефон ________________ мобильный телефон ___________________</w:t>
      </w:r>
    </w:p>
    <w:p w:rsidR="007609A1" w:rsidRDefault="007609A1" w:rsidP="007609A1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7609A1" w:rsidRDefault="007609A1" w:rsidP="007609A1">
      <w:pPr>
        <w:pStyle w:val="point"/>
        <w:ind w:firstLine="0"/>
      </w:pPr>
      <w:r>
        <w:t>___________________________________________________________________________</w:t>
      </w:r>
    </w:p>
    <w:p w:rsidR="007609A1" w:rsidRDefault="007609A1" w:rsidP="007609A1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7609A1" w:rsidRDefault="007609A1" w:rsidP="007609A1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3"/>
        <w:gridCol w:w="3676"/>
        <w:gridCol w:w="2406"/>
        <w:gridCol w:w="1407"/>
        <w:gridCol w:w="1913"/>
      </w:tblGrid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>Количество членов семьи, включенных в ее состав _____.</w:t>
      </w:r>
    </w:p>
    <w:p w:rsidR="007609A1" w:rsidRDefault="007609A1" w:rsidP="007609A1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7609A1" w:rsidRDefault="007609A1" w:rsidP="007609A1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:rsidR="007609A1" w:rsidRDefault="007609A1" w:rsidP="007609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93"/>
        <w:gridCol w:w="6442"/>
      </w:tblGrid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609A1" w:rsidRDefault="007609A1" w:rsidP="007609A1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7609A1" w:rsidRDefault="007609A1" w:rsidP="007609A1">
      <w:pPr>
        <w:pStyle w:val="newncpi"/>
      </w:pPr>
      <w:r>
        <w:t>Сведения о недвижимом имуществе:</w:t>
      </w:r>
    </w:p>
    <w:p w:rsidR="007609A1" w:rsidRDefault="007609A1" w:rsidP="007609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20"/>
        <w:gridCol w:w="5115"/>
      </w:tblGrid>
      <w:tr w:rsidR="007609A1" w:rsidTr="007609A1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7609A1" w:rsidTr="007609A1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>Сведения о транспортных средствах:</w:t>
      </w:r>
    </w:p>
    <w:p w:rsidR="007609A1" w:rsidRDefault="007609A1" w:rsidP="007609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58"/>
        <w:gridCol w:w="1655"/>
        <w:gridCol w:w="2291"/>
        <w:gridCol w:w="2531"/>
      </w:tblGrid>
      <w:tr w:rsidR="007609A1" w:rsidTr="007609A1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Примечание</w:t>
            </w:r>
          </w:p>
        </w:tc>
      </w:tr>
      <w:tr w:rsidR="007609A1" w:rsidTr="007609A1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609A1" w:rsidRDefault="007609A1" w:rsidP="007609A1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2"/>
        <w:gridCol w:w="7646"/>
        <w:gridCol w:w="749"/>
        <w:gridCol w:w="918"/>
      </w:tblGrid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Нет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полученных</w:t>
            </w:r>
            <w:proofErr w:type="gramEnd"/>
            <w: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proofErr w:type="gramStart"/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lastRenderedPageBreak/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суммы денежных сре</w:t>
            </w:r>
            <w:proofErr w:type="gramStart"/>
            <w:r>
              <w:t>дств в р</w:t>
            </w:r>
            <w:proofErr w:type="gramEnd"/>
            <w: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t>осуществлять</w:t>
            </w:r>
            <w:proofErr w:type="gramEnd"/>
            <w: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</w:tbl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snoskiline"/>
      </w:pPr>
      <w:r>
        <w:t>______________________________</w:t>
      </w:r>
    </w:p>
    <w:p w:rsidR="007609A1" w:rsidRDefault="007609A1" w:rsidP="007609A1">
      <w:pPr>
        <w:pStyle w:val="snoski"/>
        <w:spacing w:after="240"/>
      </w:pPr>
      <w:bookmarkStart w:id="4" w:name="a28"/>
      <w:bookmarkEnd w:id="4"/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7609A1" w:rsidRDefault="007609A1" w:rsidP="007609A1">
      <w:pPr>
        <w:pStyle w:val="newncpi"/>
      </w:pPr>
      <w:r>
        <w:t>Дополнительно сообщаю: _________________________________________________</w:t>
      </w:r>
    </w:p>
    <w:p w:rsidR="007609A1" w:rsidRDefault="007609A1" w:rsidP="007609A1">
      <w:pPr>
        <w:pStyle w:val="newncpi0"/>
      </w:pPr>
      <w:r>
        <w:t>_____________________________________________________________________________</w:t>
      </w:r>
    </w:p>
    <w:p w:rsidR="007609A1" w:rsidRDefault="007609A1" w:rsidP="007609A1">
      <w:pPr>
        <w:pStyle w:val="newncpi0"/>
      </w:pPr>
      <w:r>
        <w:t>_____________________________________________________________________________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7609A1" w:rsidRDefault="007609A1" w:rsidP="007609A1">
      <w:pPr>
        <w:pStyle w:val="newncpi"/>
      </w:pPr>
      <w:r>
        <w:lastRenderedPageBreak/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7609A1" w:rsidRDefault="007609A1" w:rsidP="007609A1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7609A1" w:rsidRDefault="007609A1" w:rsidP="007609A1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7609A1" w:rsidRDefault="007609A1" w:rsidP="007609A1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7609A1" w:rsidRDefault="007609A1" w:rsidP="007609A1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:rsidR="007609A1" w:rsidRDefault="007609A1" w:rsidP="007609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3312"/>
        <w:gridCol w:w="3310"/>
      </w:tblGrid>
      <w:tr w:rsidR="007609A1" w:rsidTr="007609A1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09A1" w:rsidRDefault="007609A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609A1" w:rsidTr="007609A1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0"/>
      </w:pPr>
      <w:r>
        <w:t>Документы приняты ___ ______________ 20____ г.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0"/>
      </w:pPr>
      <w:r>
        <w:t>____________________________________</w:t>
      </w:r>
    </w:p>
    <w:p w:rsidR="007609A1" w:rsidRDefault="007609A1" w:rsidP="007609A1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7609A1" w:rsidRDefault="007609A1" w:rsidP="007609A1">
      <w:pPr>
        <w:pStyle w:val="newncpi"/>
      </w:pPr>
      <w:r>
        <w:t> </w:t>
      </w: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37BB3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B3"/>
    <w:rsid w:val="00112F00"/>
    <w:rsid w:val="00215CAA"/>
    <w:rsid w:val="00337BB3"/>
    <w:rsid w:val="003D6338"/>
    <w:rsid w:val="00631B62"/>
    <w:rsid w:val="007609A1"/>
    <w:rsid w:val="009E44DD"/>
    <w:rsid w:val="00A8586E"/>
    <w:rsid w:val="00AD282E"/>
    <w:rsid w:val="00AE4ADA"/>
    <w:rsid w:val="00B5172A"/>
    <w:rsid w:val="00B57903"/>
    <w:rsid w:val="00D3138F"/>
    <w:rsid w:val="00E65AF1"/>
    <w:rsid w:val="00EF63AC"/>
    <w:rsid w:val="00F42A7B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3"/>
  </w:style>
  <w:style w:type="paragraph" w:styleId="1">
    <w:name w:val="heading 1"/>
    <w:basedOn w:val="a"/>
    <w:next w:val="a"/>
    <w:link w:val="10"/>
    <w:uiPriority w:val="9"/>
    <w:qFormat/>
    <w:rsid w:val="00B57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337BB3"/>
    <w:rPr>
      <w:b w:val="0"/>
      <w:bCs/>
      <w:sz w:val="20"/>
      <w:szCs w:val="20"/>
    </w:rPr>
  </w:style>
  <w:style w:type="paragraph" w:customStyle="1" w:styleId="table10">
    <w:name w:val="table10"/>
    <w:basedOn w:val="a"/>
    <w:rsid w:val="00F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609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609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609A1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7609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609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609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609A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609A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7609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7609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7609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609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44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7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D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3"/>
  </w:style>
  <w:style w:type="paragraph" w:styleId="1">
    <w:name w:val="heading 1"/>
    <w:basedOn w:val="a"/>
    <w:next w:val="a"/>
    <w:link w:val="10"/>
    <w:uiPriority w:val="9"/>
    <w:qFormat/>
    <w:rsid w:val="00B57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337BB3"/>
    <w:rPr>
      <w:b w:val="0"/>
      <w:bCs/>
      <w:sz w:val="20"/>
      <w:szCs w:val="20"/>
    </w:rPr>
  </w:style>
  <w:style w:type="paragraph" w:customStyle="1" w:styleId="table10">
    <w:name w:val="table10"/>
    <w:basedOn w:val="a"/>
    <w:rsid w:val="00F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609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609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609A1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7609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609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609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609A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609A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7609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7609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7609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609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44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7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D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18\Downloads\tx.dll%3fd=39559&amp;a=5" TargetMode="External"/><Relationship Id="rId13" Type="http://schemas.openxmlformats.org/officeDocument/2006/relationships/hyperlink" Target="file:///C:\Users\PC18\Downloads\tx.dll%3fd=252320&amp;a=1" TargetMode="External"/><Relationship Id="rId18" Type="http://schemas.openxmlformats.org/officeDocument/2006/relationships/hyperlink" Target="https://bii.by/tx.dll?d=33383&amp;a=104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C:\Users\PC18\Downloads\tx.dll%3fd=39559&amp;a=7" TargetMode="External"/><Relationship Id="rId12" Type="http://schemas.openxmlformats.org/officeDocument/2006/relationships/hyperlink" Target="file:///C:\Users\PC18\Downloads\tx.dll%3fd=287407&amp;a=17" TargetMode="External"/><Relationship Id="rId17" Type="http://schemas.openxmlformats.org/officeDocument/2006/relationships/hyperlink" Target="https://bii.by/tx.dll?d=89663&amp;a=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i.by/tx.dll?d=84094&amp;a=4" TargetMode="External"/><Relationship Id="rId20" Type="http://schemas.openxmlformats.org/officeDocument/2006/relationships/hyperlink" Target="https://bii.by/tx.dll?d=438968&amp;f=%EF%EE%F1%F2%E0%ED%EE%E2%EB%E5%ED%E8%E5+5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18\Downloads\tx.dll%3fd=179950&amp;a=2" TargetMode="External"/><Relationship Id="rId11" Type="http://schemas.openxmlformats.org/officeDocument/2006/relationships/hyperlink" Target="file:///C:\Users\PC18\Downloads\tx.dll%3fd=111794&amp;a=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C18\Downloads\tx.dll%3fd=41565&amp;a=1" TargetMode="External"/><Relationship Id="rId10" Type="http://schemas.openxmlformats.org/officeDocument/2006/relationships/hyperlink" Target="file:///C:\Users\PC18\Downloads\tx.dll%3fd=39559&amp;a=9" TargetMode="External"/><Relationship Id="rId19" Type="http://schemas.openxmlformats.org/officeDocument/2006/relationships/hyperlink" Target="https://bii.by/tx.dll?d=76871&amp;a=3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C18\Downloads\tx.dll%3fd=39559&amp;a=29" TargetMode="External"/><Relationship Id="rId14" Type="http://schemas.openxmlformats.org/officeDocument/2006/relationships/hyperlink" Target="file:///C:\Users\PC18\Downloads\tx.dll%3fd=622225&amp;a=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1904-8980-465D-B366-7F1903D5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2024-05-08T14:46:00Z</cp:lastPrinted>
  <dcterms:created xsi:type="dcterms:W3CDTF">2020-06-07T11:05:00Z</dcterms:created>
  <dcterms:modified xsi:type="dcterms:W3CDTF">2024-08-13T11:29:00Z</dcterms:modified>
</cp:coreProperties>
</file>